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</w:rPr>
        <w:t xml:space="preserve">And decree for us in this world </w:t>
      </w:r>
      <w:bookmarkEnd w:id="0"/>
      <w:r>
        <w:rPr>
          <w:rFonts w:ascii="TranslitLSBold" w:hAnsi="TranslitLSBold"/>
          <w:color w:val="212529"/>
          <w:sz w:val="38"/>
          <w:szCs w:val="38"/>
        </w:rPr>
        <w:t>[that which is] good and [also] in the Hereafter; indeed, we have turned back to You." [All</w:t>
      </w:r>
      <w:r>
        <w:rPr>
          <w:rFonts w:ascii="TranslitLSBold" w:hAnsi="TranslitLSBold"/>
          <w:color w:val="212529"/>
          <w:sz w:val="38"/>
          <w:szCs w:val="38"/>
        </w:rPr>
        <w:t>a</w:t>
      </w:r>
      <w:r>
        <w:rPr>
          <w:rFonts w:ascii="TranslitLSBold" w:hAnsi="TranslitLSBold"/>
          <w:color w:val="212529"/>
          <w:sz w:val="38"/>
          <w:szCs w:val="38"/>
        </w:rPr>
        <w:t>h] said, "My punishment </w:t>
      </w:r>
      <w:r>
        <w:rPr>
          <w:rStyle w:val="transnormal"/>
          <w:rFonts w:ascii="Arial" w:hAnsi="Arial" w:cs="Arial"/>
          <w:color w:val="212529"/>
          <w:sz w:val="38"/>
          <w:szCs w:val="38"/>
        </w:rPr>
        <w:t>–</w:t>
      </w:r>
      <w:r>
        <w:rPr>
          <w:rFonts w:ascii="TranslitLSBold" w:hAnsi="TranslitLSBold"/>
          <w:color w:val="212529"/>
          <w:sz w:val="38"/>
          <w:szCs w:val="38"/>
        </w:rPr>
        <w:t xml:space="preserve"> I afflict with it whom I will, but My mercy encompasses all things." So I will decree it [especially] for those who fear Me and give </w:t>
      </w:r>
      <w:proofErr w:type="spellStart"/>
      <w:r>
        <w:rPr>
          <w:rFonts w:ascii="TranslitLSBold" w:hAnsi="TranslitLSBold"/>
          <w:color w:val="212529"/>
          <w:sz w:val="38"/>
          <w:szCs w:val="38"/>
        </w:rPr>
        <w:t>zak</w:t>
      </w:r>
      <w:r>
        <w:rPr>
          <w:rFonts w:ascii="TranslitLSBold" w:hAnsi="TranslitLSBold"/>
          <w:color w:val="212529"/>
          <w:sz w:val="38"/>
          <w:szCs w:val="38"/>
        </w:rPr>
        <w:t>a</w:t>
      </w:r>
      <w:r>
        <w:rPr>
          <w:rFonts w:ascii="TranslitLSBold" w:hAnsi="TranslitLSBold"/>
          <w:color w:val="212529"/>
          <w:sz w:val="38"/>
          <w:szCs w:val="38"/>
        </w:rPr>
        <w:t>h</w:t>
      </w:r>
      <w:proofErr w:type="spellEnd"/>
      <w:r>
        <w:rPr>
          <w:rFonts w:ascii="TranslitLSBold" w:hAnsi="TranslitLSBold"/>
          <w:color w:val="212529"/>
          <w:sz w:val="38"/>
          <w:szCs w:val="38"/>
        </w:rPr>
        <w:t xml:space="preserve"> and those who believe in Our verses</w:t>
      </w:r>
      <w:r>
        <w:rPr>
          <w:rStyle w:val="transnormal"/>
          <w:rFonts w:ascii="Arial" w:hAnsi="Arial" w:cs="Arial"/>
          <w:color w:val="212529"/>
          <w:sz w:val="38"/>
          <w:szCs w:val="38"/>
        </w:rPr>
        <w:t>–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A87939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2026-06-07T14:21:00Z</dcterms:created>
  <dcterms:modified xsi:type="dcterms:W3CDTF">2026-06-07T14:22:00Z</dcterms:modified>
</cp:coreProperties>
</file>